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10" w:rsidRPr="002B0D25" w:rsidRDefault="00336D10" w:rsidP="006A630D">
      <w:pPr>
        <w:pStyle w:val="Titre1"/>
        <w:ind w:left="567"/>
        <w:rPr>
          <w:rFonts w:ascii="Arial Black" w:hAnsi="Arial Black"/>
          <w:vanish w:val="0"/>
        </w:rPr>
      </w:pPr>
      <w:r w:rsidRPr="002B0D25">
        <w:rPr>
          <w:rFonts w:ascii="Arial Black" w:hAnsi="Arial Black"/>
          <w:vanish w:val="0"/>
        </w:rPr>
        <w:t>Ville de Riorges</w:t>
      </w:r>
    </w:p>
    <w:p w:rsidR="00DD742E" w:rsidRPr="002B0D25" w:rsidRDefault="00D80311" w:rsidP="00FA71AC">
      <w:pPr>
        <w:pStyle w:val="Titre1"/>
        <w:tabs>
          <w:tab w:val="right" w:pos="9639"/>
        </w:tabs>
        <w:ind w:left="567"/>
        <w:rPr>
          <w:rFonts w:ascii="Arial" w:hAnsi="Arial"/>
          <w:vanish w:val="0"/>
        </w:rPr>
      </w:pPr>
      <w:r>
        <w:rPr>
          <w:rFonts w:ascii="Arial" w:hAnsi="Arial"/>
          <w:vanish w:val="0"/>
        </w:rPr>
        <w:t>Délibération du c</w:t>
      </w:r>
      <w:r w:rsidR="006A630D" w:rsidRPr="002B0D25">
        <w:rPr>
          <w:rFonts w:ascii="Arial" w:hAnsi="Arial"/>
          <w:vanish w:val="0"/>
        </w:rPr>
        <w:t>onseil</w:t>
      </w:r>
      <w:r w:rsidR="00336D10" w:rsidRPr="002B0D25">
        <w:rPr>
          <w:rFonts w:ascii="Arial" w:hAnsi="Arial"/>
          <w:vanish w:val="0"/>
        </w:rPr>
        <w:t xml:space="preserve"> municipal du </w:t>
      </w:r>
      <w:r w:rsidR="007E2FFC" w:rsidRPr="002B0D25">
        <w:rPr>
          <w:rFonts w:ascii="Arial" w:hAnsi="Arial"/>
          <w:vanish w:val="0"/>
        </w:rPr>
        <w:t>22 mai</w:t>
      </w:r>
      <w:r w:rsidR="00FA71AC" w:rsidRPr="002B0D25">
        <w:rPr>
          <w:rFonts w:ascii="Arial" w:hAnsi="Arial"/>
          <w:vanish w:val="0"/>
        </w:rPr>
        <w:t xml:space="preserve"> 2014</w:t>
      </w:r>
      <w:r w:rsidR="00336D10" w:rsidRPr="002B0D25">
        <w:rPr>
          <w:rFonts w:ascii="Arial" w:hAnsi="Arial"/>
          <w:vanish w:val="0"/>
        </w:rPr>
        <w:tab/>
      </w:r>
      <w:r w:rsidR="00A31426">
        <w:rPr>
          <w:rFonts w:ascii="Arial" w:hAnsi="Arial"/>
          <w:vanish w:val="0"/>
        </w:rPr>
        <w:t>6.2</w:t>
      </w:r>
    </w:p>
    <w:p w:rsidR="00DD742E" w:rsidRDefault="00DD742E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D80311" w:rsidRPr="002B0D25" w:rsidRDefault="00D80311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DD742E" w:rsidRPr="002B0D25" w:rsidRDefault="00DD742E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DD742E" w:rsidRPr="002B0D25" w:rsidRDefault="00DD742E">
      <w:pPr>
        <w:pStyle w:val="Titre2"/>
        <w:jc w:val="right"/>
        <w:rPr>
          <w:rFonts w:ascii="Arial Black" w:hAnsi="Arial Black"/>
          <w:sz w:val="22"/>
        </w:rPr>
      </w:pPr>
      <w:r w:rsidRPr="002B0D25">
        <w:rPr>
          <w:rFonts w:ascii="Arial Black" w:hAnsi="Arial Black"/>
          <w:sz w:val="22"/>
        </w:rPr>
        <w:t>PERSONNEL COMMUNAL</w:t>
      </w:r>
    </w:p>
    <w:p w:rsidR="00DD742E" w:rsidRPr="002B0D25" w:rsidRDefault="00DD742E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FA71AC" w:rsidRPr="002B0D25" w:rsidRDefault="00984A86" w:rsidP="00FA71AC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 w:rsidRPr="002B0D25">
        <w:rPr>
          <w:rFonts w:ascii="Arial" w:hAnsi="Arial"/>
          <w:b/>
          <w:sz w:val="22"/>
        </w:rPr>
        <w:t>RECTIFICATION DES TABLEAUX DES EFFECTIFS</w:t>
      </w:r>
    </w:p>
    <w:p w:rsidR="00984A86" w:rsidRPr="002B0D25" w:rsidRDefault="00984A86" w:rsidP="00FA71AC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 w:rsidRPr="002B0D25">
        <w:rPr>
          <w:rFonts w:ascii="Arial" w:hAnsi="Arial"/>
          <w:b/>
          <w:sz w:val="22"/>
        </w:rPr>
        <w:t>APPROBATION</w:t>
      </w:r>
    </w:p>
    <w:p w:rsidR="00FA71AC" w:rsidRPr="002B0D25" w:rsidRDefault="00FA71AC" w:rsidP="00FA71AC">
      <w:pPr>
        <w:ind w:left="1418"/>
        <w:rPr>
          <w:rFonts w:ascii="Arial" w:hAnsi="Arial"/>
          <w:sz w:val="22"/>
        </w:rPr>
      </w:pPr>
    </w:p>
    <w:p w:rsidR="00984A86" w:rsidRDefault="00984A86" w:rsidP="00FA71AC">
      <w:pPr>
        <w:ind w:left="1418"/>
        <w:rPr>
          <w:rFonts w:ascii="Arial" w:hAnsi="Arial"/>
          <w:sz w:val="22"/>
        </w:rPr>
      </w:pPr>
    </w:p>
    <w:p w:rsidR="00D80311" w:rsidRDefault="00D80311" w:rsidP="00FA71AC">
      <w:pPr>
        <w:ind w:left="1418"/>
        <w:rPr>
          <w:rFonts w:ascii="Arial" w:hAnsi="Arial"/>
          <w:sz w:val="22"/>
        </w:rPr>
      </w:pPr>
    </w:p>
    <w:p w:rsidR="00D80311" w:rsidRPr="002B0D25" w:rsidRDefault="00D80311" w:rsidP="00FA71AC">
      <w:pPr>
        <w:ind w:left="1418"/>
        <w:rPr>
          <w:rFonts w:ascii="Arial" w:hAnsi="Arial"/>
          <w:sz w:val="22"/>
        </w:rPr>
      </w:pPr>
    </w:p>
    <w:p w:rsidR="00984A86" w:rsidRPr="002B0D25" w:rsidRDefault="00984A86" w:rsidP="00FA71AC">
      <w:pPr>
        <w:ind w:left="1418"/>
        <w:rPr>
          <w:rFonts w:ascii="Arial" w:hAnsi="Arial"/>
          <w:sz w:val="22"/>
        </w:rPr>
      </w:pPr>
    </w:p>
    <w:p w:rsidR="00D80311" w:rsidRDefault="00D80311" w:rsidP="00D80311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FA71AC" w:rsidRPr="002B0D25" w:rsidRDefault="00FA71AC" w:rsidP="00FA71AC">
      <w:pPr>
        <w:ind w:left="1418"/>
        <w:jc w:val="both"/>
        <w:rPr>
          <w:rFonts w:ascii="Arial" w:hAnsi="Arial"/>
          <w:sz w:val="22"/>
        </w:rPr>
      </w:pPr>
    </w:p>
    <w:p w:rsidR="00984A86" w:rsidRPr="002B0D25" w:rsidRDefault="00D80311" w:rsidP="00984A86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984A86" w:rsidRPr="002B0D25">
        <w:rPr>
          <w:rFonts w:ascii="Arial" w:hAnsi="Arial" w:cs="Arial"/>
          <w:sz w:val="22"/>
          <w:szCs w:val="22"/>
        </w:rPr>
        <w:t>Lors de sa séance du 6 mars 2014, le conseil municipal a approuvé une modification du tableau des effectifs.</w:t>
      </w:r>
    </w:p>
    <w:p w:rsidR="00984A86" w:rsidRPr="002B0D25" w:rsidRDefault="00984A86" w:rsidP="00984A86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984A86" w:rsidRPr="002B0D25" w:rsidRDefault="00984A86" w:rsidP="00984A86">
      <w:pPr>
        <w:ind w:left="1416"/>
        <w:jc w:val="both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Au 1</w:t>
      </w:r>
      <w:r w:rsidRPr="002B0D25">
        <w:rPr>
          <w:rFonts w:ascii="Arial" w:hAnsi="Arial" w:cs="Arial"/>
          <w:sz w:val="22"/>
          <w:szCs w:val="22"/>
          <w:vertAlign w:val="superscript"/>
        </w:rPr>
        <w:t>er</w:t>
      </w:r>
      <w:r w:rsidRPr="002B0D25">
        <w:rPr>
          <w:rFonts w:ascii="Arial" w:hAnsi="Arial" w:cs="Arial"/>
          <w:sz w:val="22"/>
          <w:szCs w:val="22"/>
        </w:rPr>
        <w:t xml:space="preserve"> mars 2014, deux postes d’adjoint technique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 à 17h30 avaient été supprimés alors qu’il convenait de n’en supprimer qu’un, ce poste d’agent de restauration étant toujours occupé à cette quotité horaire.</w:t>
      </w:r>
    </w:p>
    <w:p w:rsidR="00984A86" w:rsidRPr="002B0D25" w:rsidRDefault="00984A86" w:rsidP="00984A86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984A86" w:rsidRPr="002B0D25" w:rsidRDefault="00984A86" w:rsidP="00984A86">
      <w:pPr>
        <w:ind w:left="1416"/>
        <w:jc w:val="both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Afin de rectifier cette anomalie, il est donc proposé de créer, à compter du 1</w:t>
      </w:r>
      <w:r w:rsidRPr="002B0D25">
        <w:rPr>
          <w:rFonts w:ascii="Arial" w:hAnsi="Arial" w:cs="Arial"/>
          <w:sz w:val="22"/>
          <w:szCs w:val="22"/>
          <w:vertAlign w:val="superscript"/>
        </w:rPr>
        <w:t>er</w:t>
      </w:r>
      <w:r w:rsidRPr="002B0D25">
        <w:rPr>
          <w:rFonts w:ascii="Arial" w:hAnsi="Arial" w:cs="Arial"/>
          <w:sz w:val="22"/>
          <w:szCs w:val="22"/>
        </w:rPr>
        <w:t xml:space="preserve"> mars 2014, un poste d’adjoint technique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poste à 17h30. </w:t>
      </w:r>
    </w:p>
    <w:p w:rsidR="00984A86" w:rsidRPr="002B0D25" w:rsidRDefault="00984A86" w:rsidP="00984A86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984A86" w:rsidRPr="009940C8" w:rsidRDefault="00984A86" w:rsidP="00984A86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 xml:space="preserve">Par ailleurs, par délibération du 21 mars 2013, un poste d’assistant territorial socio-éducatif à temps complet avait été créé ; ce poste n’avait pas été reporté dans le tableau des emplois permanents. Afin de disposer d’un document exhaustif, il convient de </w:t>
      </w:r>
      <w:r w:rsidR="009940C8">
        <w:rPr>
          <w:rFonts w:ascii="Arial" w:hAnsi="Arial" w:cs="Arial"/>
          <w:sz w:val="22"/>
          <w:szCs w:val="22"/>
        </w:rPr>
        <w:t>le réactualiser en conséquence.</w:t>
      </w:r>
      <w:r w:rsidR="009940C8">
        <w:rPr>
          <w:rFonts w:ascii="Arial" w:hAnsi="Arial" w:cs="Arial"/>
          <w:b/>
          <w:sz w:val="22"/>
          <w:szCs w:val="22"/>
        </w:rPr>
        <w:t>"</w:t>
      </w:r>
    </w:p>
    <w:p w:rsidR="00984A86" w:rsidRPr="002B0D25" w:rsidRDefault="00984A86" w:rsidP="00984A8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84A86" w:rsidRPr="002B0D25" w:rsidRDefault="00984A86" w:rsidP="00984A86">
      <w:pPr>
        <w:ind w:left="1418"/>
        <w:jc w:val="both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 xml:space="preserve">Il est demandé au conseil municipal de bien vouloir : </w:t>
      </w:r>
    </w:p>
    <w:p w:rsidR="00984A86" w:rsidRPr="002B0D25" w:rsidRDefault="00984A86" w:rsidP="00984A86">
      <w:pPr>
        <w:numPr>
          <w:ilvl w:val="0"/>
          <w:numId w:val="1"/>
        </w:numPr>
        <w:suppressAutoHyphens/>
        <w:spacing w:before="120"/>
        <w:ind w:left="1775" w:hanging="357"/>
        <w:jc w:val="both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créer au 1</w:t>
      </w:r>
      <w:r w:rsidRPr="002B0D25">
        <w:rPr>
          <w:rFonts w:ascii="Arial" w:hAnsi="Arial" w:cs="Arial"/>
          <w:sz w:val="22"/>
          <w:szCs w:val="22"/>
          <w:vertAlign w:val="superscript"/>
        </w:rPr>
        <w:t>er</w:t>
      </w:r>
      <w:r w:rsidRPr="002B0D25">
        <w:rPr>
          <w:rFonts w:ascii="Arial" w:hAnsi="Arial" w:cs="Arial"/>
          <w:sz w:val="22"/>
          <w:szCs w:val="22"/>
        </w:rPr>
        <w:t xml:space="preserve"> mars 2014, un poste d’adjoint technique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 à 17h30, en remplacement de ce même poste supprimé par erreur au 1</w:t>
      </w:r>
      <w:r w:rsidRPr="002B0D25">
        <w:rPr>
          <w:rFonts w:ascii="Arial" w:hAnsi="Arial" w:cs="Arial"/>
          <w:sz w:val="22"/>
          <w:szCs w:val="22"/>
          <w:vertAlign w:val="superscript"/>
        </w:rPr>
        <w:t>er</w:t>
      </w:r>
      <w:r w:rsidRPr="002B0D25">
        <w:rPr>
          <w:rFonts w:ascii="Arial" w:hAnsi="Arial" w:cs="Arial"/>
          <w:sz w:val="22"/>
          <w:szCs w:val="22"/>
        </w:rPr>
        <w:t xml:space="preserve"> mars dernier ;</w:t>
      </w:r>
    </w:p>
    <w:p w:rsidR="00984A86" w:rsidRPr="002B0D25" w:rsidRDefault="00984A86" w:rsidP="00984A86">
      <w:pPr>
        <w:numPr>
          <w:ilvl w:val="0"/>
          <w:numId w:val="1"/>
        </w:numPr>
        <w:suppressAutoHyphens/>
        <w:spacing w:before="120"/>
        <w:ind w:left="1775" w:hanging="357"/>
        <w:jc w:val="both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 xml:space="preserve">mettre à jour les tableaux des emplois permanents à temps complet et à temps non complet, joints à la présente délibération. </w:t>
      </w:r>
    </w:p>
    <w:p w:rsidR="007B23AB" w:rsidRPr="002B0D25" w:rsidRDefault="007B23AB" w:rsidP="00EC2538">
      <w:pPr>
        <w:ind w:left="1418"/>
        <w:jc w:val="both"/>
        <w:rPr>
          <w:rFonts w:ascii="Arial" w:hAnsi="Arial"/>
          <w:sz w:val="22"/>
        </w:rPr>
      </w:pPr>
    </w:p>
    <w:p w:rsidR="00984A86" w:rsidRDefault="009940C8" w:rsidP="00EC2538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ADOPTE à l'unanimité.</w:t>
      </w:r>
    </w:p>
    <w:p w:rsidR="009940C8" w:rsidRPr="002B0D25" w:rsidRDefault="009940C8" w:rsidP="00EC2538">
      <w:pPr>
        <w:ind w:left="1418"/>
        <w:jc w:val="both"/>
        <w:rPr>
          <w:rFonts w:ascii="Arial" w:hAnsi="Arial"/>
          <w:sz w:val="22"/>
        </w:rPr>
      </w:pPr>
    </w:p>
    <w:p w:rsidR="00984A86" w:rsidRPr="002B0D25" w:rsidRDefault="00984A86" w:rsidP="00EC2538">
      <w:pPr>
        <w:ind w:left="1418"/>
        <w:jc w:val="both"/>
        <w:rPr>
          <w:rFonts w:ascii="Arial" w:hAnsi="Arial"/>
          <w:sz w:val="22"/>
        </w:rPr>
      </w:pPr>
    </w:p>
    <w:p w:rsidR="00C17557" w:rsidRPr="002B0D25" w:rsidRDefault="00C17557" w:rsidP="00EC2538">
      <w:pPr>
        <w:ind w:left="1418"/>
        <w:jc w:val="both"/>
        <w:rPr>
          <w:rFonts w:ascii="Arial" w:hAnsi="Arial"/>
          <w:sz w:val="22"/>
        </w:rPr>
      </w:pPr>
    </w:p>
    <w:p w:rsidR="00A30C0C" w:rsidRPr="002B0D25" w:rsidRDefault="00A30C0C" w:rsidP="00807BB2">
      <w:pPr>
        <w:ind w:left="1418"/>
        <w:jc w:val="both"/>
        <w:rPr>
          <w:rFonts w:ascii="Arial" w:hAnsi="Arial"/>
          <w:sz w:val="22"/>
          <w:szCs w:val="22"/>
        </w:rPr>
      </w:pPr>
      <w:r w:rsidRPr="002B0D25">
        <w:rPr>
          <w:rFonts w:ascii="Arial" w:hAnsi="Arial"/>
          <w:sz w:val="22"/>
          <w:szCs w:val="22"/>
        </w:rPr>
        <w:br w:type="page"/>
      </w:r>
    </w:p>
    <w:p w:rsidR="00EC2538" w:rsidRPr="002B0D25" w:rsidRDefault="00EC2538" w:rsidP="00807BB2">
      <w:pPr>
        <w:ind w:left="1418"/>
        <w:jc w:val="both"/>
        <w:rPr>
          <w:rFonts w:ascii="Arial" w:hAnsi="Arial"/>
          <w:sz w:val="22"/>
          <w:szCs w:val="22"/>
        </w:rPr>
      </w:pPr>
    </w:p>
    <w:p w:rsidR="002E1735" w:rsidRPr="002B0D25" w:rsidRDefault="002E1735" w:rsidP="002E1735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2B0D25">
        <w:rPr>
          <w:rFonts w:ascii="Arial Black" w:hAnsi="Arial Black" w:cs="Arial"/>
          <w:b/>
          <w:sz w:val="22"/>
          <w:szCs w:val="22"/>
        </w:rPr>
        <w:t>PERSONNEL COMMUNAL</w:t>
      </w:r>
    </w:p>
    <w:p w:rsidR="002E1735" w:rsidRPr="002B0D25" w:rsidRDefault="002E1735" w:rsidP="002E1735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2B0D25">
        <w:rPr>
          <w:rFonts w:ascii="Arial Black" w:hAnsi="Arial Black" w:cs="Arial"/>
          <w:b/>
          <w:sz w:val="22"/>
          <w:szCs w:val="22"/>
        </w:rPr>
        <w:t>TABLEAU DES EMPLOIS PERMANENTS A TEMPS COMPLET</w:t>
      </w:r>
    </w:p>
    <w:p w:rsidR="002E1735" w:rsidRPr="002B0D25" w:rsidRDefault="002E1735" w:rsidP="002E1735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2B0D25">
        <w:rPr>
          <w:rFonts w:ascii="Arial Black" w:hAnsi="Arial Black" w:cs="Arial"/>
          <w:b/>
          <w:sz w:val="22"/>
          <w:szCs w:val="22"/>
        </w:rPr>
        <w:t>AU 1</w:t>
      </w:r>
      <w:r w:rsidRPr="002B0D25">
        <w:rPr>
          <w:rFonts w:ascii="Arial Black" w:hAnsi="Arial Black" w:cs="Arial"/>
          <w:b/>
          <w:sz w:val="22"/>
          <w:szCs w:val="22"/>
          <w:vertAlign w:val="superscript"/>
        </w:rPr>
        <w:t>er</w:t>
      </w:r>
      <w:r w:rsidRPr="002B0D25">
        <w:rPr>
          <w:rFonts w:ascii="Arial Black" w:hAnsi="Arial Black" w:cs="Arial"/>
          <w:b/>
          <w:sz w:val="22"/>
          <w:szCs w:val="22"/>
        </w:rPr>
        <w:t xml:space="preserve"> </w:t>
      </w:r>
      <w:r w:rsidR="00484A6A" w:rsidRPr="002B0D25">
        <w:rPr>
          <w:rFonts w:ascii="Arial Black" w:hAnsi="Arial Black" w:cs="Arial"/>
          <w:b/>
          <w:sz w:val="22"/>
          <w:szCs w:val="22"/>
        </w:rPr>
        <w:t>MARS 2014</w:t>
      </w:r>
    </w:p>
    <w:p w:rsidR="002E1735" w:rsidRPr="002B0D25" w:rsidRDefault="002E1735" w:rsidP="002E1735">
      <w:pPr>
        <w:spacing w:line="240" w:lineRule="exact"/>
        <w:ind w:left="1418"/>
        <w:rPr>
          <w:rFonts w:ascii="Arial" w:hAnsi="Arial" w:cs="Arial"/>
          <w:sz w:val="22"/>
          <w:szCs w:val="22"/>
        </w:rPr>
      </w:pPr>
    </w:p>
    <w:p w:rsidR="00EB30C4" w:rsidRPr="002B0D25" w:rsidRDefault="00EB30C4" w:rsidP="002E1735">
      <w:pPr>
        <w:spacing w:line="240" w:lineRule="exact"/>
        <w:ind w:left="1418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administrative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Emploi fonctionnel de directeur général des services……………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Attaché principal……………………………………………………...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Attaché………………………………………………………………...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8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Rédacteur principal de 1</w:t>
      </w:r>
      <w:r w:rsidRPr="002B0D25">
        <w:rPr>
          <w:rFonts w:ascii="Arial" w:hAnsi="Arial" w:cs="Arial"/>
          <w:sz w:val="22"/>
          <w:szCs w:val="22"/>
          <w:vertAlign w:val="superscript"/>
        </w:rPr>
        <w:t>ère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Rédacteur principal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2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Rédacteur……………………………………………………………..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6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administratif principal de 1</w:t>
      </w:r>
      <w:r w:rsidRPr="002B0D25">
        <w:rPr>
          <w:rFonts w:ascii="Arial" w:hAnsi="Arial" w:cs="Arial"/>
          <w:sz w:val="22"/>
          <w:szCs w:val="22"/>
          <w:vertAlign w:val="superscript"/>
        </w:rPr>
        <w:t>ère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administratif principal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classe……………………...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5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administratif de 1</w:t>
      </w:r>
      <w:r w:rsidRPr="002B0D25">
        <w:rPr>
          <w:rFonts w:ascii="Arial" w:hAnsi="Arial" w:cs="Arial"/>
          <w:sz w:val="22"/>
          <w:szCs w:val="22"/>
          <w:vertAlign w:val="superscript"/>
        </w:rPr>
        <w:t>ère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9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administratif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5</w:t>
      </w: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technique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Ingénieur principal …………………………………………………..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Technicien principal de 1ère classe 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2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Technicien principal de 2ème classe………………………………..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2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Technicien …………………………………………………………...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5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Agent de maîtrise principal ………………………………………..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Agent de maîtrise …………………………………………………..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6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technique principal de 1ère classe ……………………….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 xml:space="preserve">          13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technique principal de 2ème classe 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 xml:space="preserve">          16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technique de 1ère classe ………………………………….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 xml:space="preserve">            7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technique de 2ème classe 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 xml:space="preserve">          18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animation</w:t>
      </w:r>
    </w:p>
    <w:p w:rsidR="002B0D25" w:rsidRPr="002B0D25" w:rsidRDefault="002B0D25" w:rsidP="002B0D25">
      <w:pPr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Assistant territorial socio-éducatif 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Animateur territorial …………………………………………………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d’animation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médico-sociale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Agent spécialisé des écoles maternelles principal de 2ème classe 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Agent spécialisé des écoles maternelles de 1ère classe 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5</w:t>
      </w: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culturelle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du patrimoine de 1ère classe 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sportive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Educateur des activités physiques et sportives de 1ère classe 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police municipale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Brigadier chef principal ………………………………………….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7E2FFC" w:rsidRPr="002B0D25" w:rsidRDefault="007E2FFC" w:rsidP="002E1735">
      <w:pPr>
        <w:spacing w:line="240" w:lineRule="exact"/>
        <w:ind w:left="1418"/>
        <w:rPr>
          <w:rFonts w:ascii="Arial" w:hAnsi="Arial" w:cs="Arial"/>
          <w:sz w:val="22"/>
          <w:szCs w:val="22"/>
        </w:rPr>
      </w:pPr>
    </w:p>
    <w:p w:rsidR="007E2FFC" w:rsidRPr="002B0D25" w:rsidRDefault="007E2FFC" w:rsidP="002E1735">
      <w:pPr>
        <w:spacing w:line="240" w:lineRule="exact"/>
        <w:ind w:left="1418"/>
        <w:rPr>
          <w:rFonts w:ascii="Arial" w:hAnsi="Arial" w:cs="Arial"/>
          <w:sz w:val="22"/>
          <w:szCs w:val="22"/>
        </w:rPr>
      </w:pPr>
    </w:p>
    <w:p w:rsidR="00FA71AC" w:rsidRPr="002B0D25" w:rsidRDefault="00FA71AC">
      <w:pPr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br w:type="page"/>
      </w:r>
    </w:p>
    <w:p w:rsidR="001C06CA" w:rsidRPr="002B0D25" w:rsidRDefault="001C06CA">
      <w:pPr>
        <w:rPr>
          <w:rFonts w:ascii="Arial" w:hAnsi="Arial" w:cs="Arial"/>
          <w:sz w:val="22"/>
          <w:szCs w:val="22"/>
        </w:rPr>
      </w:pPr>
    </w:p>
    <w:p w:rsidR="001C06CA" w:rsidRPr="002B0D25" w:rsidRDefault="001C06CA" w:rsidP="001C06CA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2B0D25">
        <w:rPr>
          <w:rFonts w:ascii="Arial Black" w:hAnsi="Arial Black" w:cs="Arial"/>
          <w:b/>
          <w:sz w:val="22"/>
          <w:szCs w:val="22"/>
        </w:rPr>
        <w:t>PERSONNEL COMMUNAL</w:t>
      </w:r>
    </w:p>
    <w:p w:rsidR="001C06CA" w:rsidRPr="002B0D25" w:rsidRDefault="001C06CA" w:rsidP="001C06CA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2B0D25">
        <w:rPr>
          <w:rFonts w:ascii="Arial Black" w:hAnsi="Arial Black" w:cs="Arial"/>
          <w:b/>
          <w:sz w:val="22"/>
          <w:szCs w:val="22"/>
        </w:rPr>
        <w:t>TABLEAU DES EMPLOIS PERMANENTS A TEMPS COMPLET</w:t>
      </w:r>
    </w:p>
    <w:p w:rsidR="001C06CA" w:rsidRPr="002B0D25" w:rsidRDefault="001C06CA" w:rsidP="001C06CA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2B0D25">
        <w:rPr>
          <w:rFonts w:ascii="Arial Black" w:hAnsi="Arial Black" w:cs="Arial"/>
          <w:b/>
          <w:sz w:val="22"/>
          <w:szCs w:val="22"/>
        </w:rPr>
        <w:t>AU 1</w:t>
      </w:r>
      <w:r w:rsidRPr="002B0D25">
        <w:rPr>
          <w:rFonts w:ascii="Arial Black" w:hAnsi="Arial Black" w:cs="Arial"/>
          <w:b/>
          <w:sz w:val="22"/>
          <w:szCs w:val="22"/>
          <w:vertAlign w:val="superscript"/>
        </w:rPr>
        <w:t>er</w:t>
      </w:r>
      <w:r w:rsidRPr="002B0D25">
        <w:rPr>
          <w:rFonts w:ascii="Arial Black" w:hAnsi="Arial Black" w:cs="Arial"/>
          <w:b/>
          <w:sz w:val="22"/>
          <w:szCs w:val="22"/>
        </w:rPr>
        <w:t xml:space="preserve"> SEPTEMBRE 2014</w:t>
      </w:r>
    </w:p>
    <w:p w:rsidR="001C06CA" w:rsidRPr="002B0D25" w:rsidRDefault="001C06CA" w:rsidP="001C06CA">
      <w:pPr>
        <w:spacing w:line="240" w:lineRule="exact"/>
        <w:ind w:left="1418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administrative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Emploi fonctionnel de directeur général des services……………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Attaché principal……………………………………………………...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Attaché………………………………………………………………...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8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Rédacteur principal de 1</w:t>
      </w:r>
      <w:r w:rsidRPr="002B0D25">
        <w:rPr>
          <w:rFonts w:ascii="Arial" w:hAnsi="Arial" w:cs="Arial"/>
          <w:sz w:val="22"/>
          <w:szCs w:val="22"/>
          <w:vertAlign w:val="superscript"/>
        </w:rPr>
        <w:t>ère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Rédacteur principal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2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Rédacteur……………………………………………………………..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6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administratif principal de 1</w:t>
      </w:r>
      <w:r w:rsidRPr="002B0D25">
        <w:rPr>
          <w:rFonts w:ascii="Arial" w:hAnsi="Arial" w:cs="Arial"/>
          <w:sz w:val="22"/>
          <w:szCs w:val="22"/>
          <w:vertAlign w:val="superscript"/>
        </w:rPr>
        <w:t>ère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administratif principal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classe……………………...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5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administratif de 1</w:t>
      </w:r>
      <w:r w:rsidRPr="002B0D25">
        <w:rPr>
          <w:rFonts w:ascii="Arial" w:hAnsi="Arial" w:cs="Arial"/>
          <w:sz w:val="22"/>
          <w:szCs w:val="22"/>
          <w:vertAlign w:val="superscript"/>
        </w:rPr>
        <w:t>ère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9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administratif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5</w:t>
      </w: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technique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Ingénieur principal …………………………………………………..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Technicien principal de 1ère classe 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2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Technicien principal de 2ème classe………………………………..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2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Technicien …………………………………………………………...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5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Agent de maîtrise principal ………………………………………..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Agent de maîtrise …………………………………………………..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6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technique principal de 1ère classe ……………………….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 xml:space="preserve">          13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technique principal de 2ème classe 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 xml:space="preserve">          16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technique de 1ère classe ………………………………….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 xml:space="preserve">            7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technique de 2ème classe 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 xml:space="preserve">          18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animation</w:t>
      </w:r>
    </w:p>
    <w:p w:rsidR="002B0D25" w:rsidRPr="002B0D25" w:rsidRDefault="002B0D25" w:rsidP="002B0D25">
      <w:pPr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Assistant territorial socio-éducatif 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Animateur territorial …………………………………………………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d’animation de 2</w:t>
      </w:r>
      <w:r w:rsidRPr="002B0D25">
        <w:rPr>
          <w:rFonts w:ascii="Arial" w:hAnsi="Arial" w:cs="Arial"/>
          <w:sz w:val="22"/>
          <w:szCs w:val="22"/>
          <w:vertAlign w:val="superscript"/>
        </w:rPr>
        <w:t>ème</w:t>
      </w:r>
      <w:r w:rsidRPr="002B0D25">
        <w:rPr>
          <w:rFonts w:ascii="Arial" w:hAnsi="Arial" w:cs="Arial"/>
          <w:sz w:val="22"/>
          <w:szCs w:val="22"/>
        </w:rPr>
        <w:t xml:space="preserve"> classe…………………………………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médico-sociale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Agent spécialisé des écoles maternelles principal de 2ème classe 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Agent spécialisé des écoles maternelles de 1ère classe 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5</w:t>
      </w: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culturelle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Adjoint du patrimoine de 1ère classe ……………………………..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sportive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Educateur des activités physiques et sportives de 1ère classe ...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2B0D25" w:rsidRPr="002B0D25" w:rsidRDefault="002B0D25" w:rsidP="002B0D25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2B0D25">
        <w:rPr>
          <w:rFonts w:ascii="Arial" w:hAnsi="Arial" w:cs="Arial"/>
          <w:b/>
          <w:sz w:val="22"/>
          <w:szCs w:val="22"/>
        </w:rPr>
        <w:t>Filière police municipale</w:t>
      </w:r>
    </w:p>
    <w:p w:rsidR="002B0D25" w:rsidRPr="002B0D25" w:rsidRDefault="002B0D25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t>Brigadier chef principal ………………………………………….</w:t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</w:r>
      <w:r w:rsidRPr="002B0D25">
        <w:rPr>
          <w:rFonts w:ascii="Arial" w:hAnsi="Arial" w:cs="Arial"/>
          <w:sz w:val="22"/>
          <w:szCs w:val="22"/>
        </w:rPr>
        <w:tab/>
        <w:t>1</w:t>
      </w:r>
    </w:p>
    <w:p w:rsidR="001C06CA" w:rsidRPr="002B0D25" w:rsidRDefault="001C06CA" w:rsidP="002B0D25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1C06CA" w:rsidRPr="002B0D25" w:rsidRDefault="001C06CA">
      <w:pPr>
        <w:rPr>
          <w:rFonts w:ascii="Arial" w:hAnsi="Arial" w:cs="Arial"/>
          <w:sz w:val="22"/>
          <w:szCs w:val="22"/>
        </w:rPr>
      </w:pPr>
    </w:p>
    <w:p w:rsidR="001C06CA" w:rsidRPr="002B0D25" w:rsidRDefault="001C06CA">
      <w:pPr>
        <w:rPr>
          <w:rFonts w:ascii="Arial" w:hAnsi="Arial" w:cs="Arial"/>
          <w:sz w:val="22"/>
          <w:szCs w:val="22"/>
        </w:rPr>
      </w:pPr>
    </w:p>
    <w:p w:rsidR="001C06CA" w:rsidRPr="002B0D25" w:rsidRDefault="001C06CA">
      <w:pPr>
        <w:rPr>
          <w:rFonts w:ascii="Arial" w:hAnsi="Arial" w:cs="Arial"/>
          <w:sz w:val="22"/>
          <w:szCs w:val="22"/>
        </w:rPr>
      </w:pPr>
      <w:r w:rsidRPr="002B0D25">
        <w:rPr>
          <w:rFonts w:ascii="Arial" w:hAnsi="Arial" w:cs="Arial"/>
          <w:sz w:val="22"/>
          <w:szCs w:val="22"/>
        </w:rPr>
        <w:br w:type="page"/>
      </w:r>
    </w:p>
    <w:p w:rsidR="001C06CA" w:rsidRPr="002B0D25" w:rsidRDefault="001C06CA">
      <w:pPr>
        <w:rPr>
          <w:rFonts w:ascii="Arial" w:hAnsi="Arial" w:cs="Arial"/>
          <w:sz w:val="22"/>
          <w:szCs w:val="22"/>
        </w:rPr>
      </w:pPr>
    </w:p>
    <w:p w:rsidR="00484A6A" w:rsidRPr="002B0D25" w:rsidRDefault="00484A6A" w:rsidP="00484A6A">
      <w:pPr>
        <w:spacing w:after="120" w:line="240" w:lineRule="exact"/>
        <w:ind w:left="708" w:firstLine="708"/>
        <w:jc w:val="both"/>
        <w:rPr>
          <w:rFonts w:ascii="Arial" w:hAnsi="Arial" w:cs="Arial"/>
          <w:b/>
          <w:sz w:val="22"/>
          <w:szCs w:val="22"/>
        </w:rPr>
      </w:pPr>
    </w:p>
    <w:p w:rsidR="00484A6A" w:rsidRPr="002B0D25" w:rsidRDefault="00484A6A" w:rsidP="00484A6A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2B0D25">
        <w:rPr>
          <w:rFonts w:ascii="Arial Black" w:hAnsi="Arial Black" w:cs="Arial"/>
          <w:b/>
          <w:sz w:val="22"/>
          <w:szCs w:val="22"/>
        </w:rPr>
        <w:t>PERSONNEL COMMUNAL</w:t>
      </w:r>
    </w:p>
    <w:p w:rsidR="00484A6A" w:rsidRPr="002B0D25" w:rsidRDefault="00484A6A" w:rsidP="00484A6A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2B0D25">
        <w:rPr>
          <w:rFonts w:ascii="Arial Black" w:hAnsi="Arial Black" w:cs="Arial"/>
          <w:b/>
          <w:sz w:val="22"/>
          <w:szCs w:val="22"/>
        </w:rPr>
        <w:t>TABLEAU DES EMPLOIS PERMANENTS A TEMPS NON COMPLET</w:t>
      </w:r>
    </w:p>
    <w:p w:rsidR="00484A6A" w:rsidRPr="002B0D25" w:rsidRDefault="00484A6A" w:rsidP="00484A6A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2B0D25">
        <w:rPr>
          <w:rFonts w:ascii="Arial Black" w:hAnsi="Arial Black" w:cs="Arial"/>
          <w:b/>
          <w:sz w:val="22"/>
          <w:szCs w:val="22"/>
        </w:rPr>
        <w:t>AU 1</w:t>
      </w:r>
      <w:r w:rsidRPr="002B0D25">
        <w:rPr>
          <w:rFonts w:ascii="Arial Black" w:hAnsi="Arial Black" w:cs="Arial"/>
          <w:b/>
          <w:sz w:val="22"/>
          <w:szCs w:val="22"/>
          <w:vertAlign w:val="superscript"/>
        </w:rPr>
        <w:t>er</w:t>
      </w:r>
      <w:r w:rsidRPr="002B0D25">
        <w:rPr>
          <w:rFonts w:ascii="Arial Black" w:hAnsi="Arial Black" w:cs="Arial"/>
          <w:b/>
          <w:sz w:val="22"/>
          <w:szCs w:val="22"/>
        </w:rPr>
        <w:t xml:space="preserve"> MARS 2014</w:t>
      </w:r>
    </w:p>
    <w:p w:rsidR="00484A6A" w:rsidRPr="002B0D25" w:rsidRDefault="00484A6A" w:rsidP="00484A6A">
      <w:pPr>
        <w:spacing w:after="120" w:line="240" w:lineRule="exact"/>
        <w:ind w:left="708" w:firstLine="708"/>
        <w:jc w:val="center"/>
        <w:rPr>
          <w:rFonts w:ascii="Arial" w:hAnsi="Arial" w:cs="Arial"/>
          <w:b/>
          <w:sz w:val="22"/>
          <w:szCs w:val="22"/>
        </w:rPr>
      </w:pPr>
    </w:p>
    <w:p w:rsidR="00EB30C4" w:rsidRPr="002B0D25" w:rsidRDefault="00EB30C4" w:rsidP="002E1735">
      <w:pPr>
        <w:spacing w:line="240" w:lineRule="exact"/>
        <w:ind w:left="1418"/>
        <w:rPr>
          <w:rFonts w:ascii="Arial" w:hAnsi="Arial" w:cs="Arial"/>
          <w:sz w:val="22"/>
          <w:szCs w:val="22"/>
        </w:rPr>
      </w:pPr>
    </w:p>
    <w:p w:rsidR="007E2FFC" w:rsidRPr="002B0D25" w:rsidRDefault="007E2FFC" w:rsidP="002E1735">
      <w:pPr>
        <w:spacing w:line="240" w:lineRule="exact"/>
        <w:ind w:left="1418"/>
        <w:rPr>
          <w:rFonts w:ascii="Arial" w:hAnsi="Arial" w:cs="Arial"/>
          <w:sz w:val="22"/>
          <w:szCs w:val="22"/>
        </w:rPr>
      </w:pPr>
    </w:p>
    <w:p w:rsidR="002B0D25" w:rsidRPr="007071F0" w:rsidRDefault="002B0D25" w:rsidP="002B0D25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color w:val="FF0000"/>
          <w:sz w:val="22"/>
          <w:szCs w:val="22"/>
        </w:rPr>
      </w:pPr>
    </w:p>
    <w:tbl>
      <w:tblPr>
        <w:tblW w:w="8580" w:type="dxa"/>
        <w:tblInd w:w="152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/>
      </w:tblPr>
      <w:tblGrid>
        <w:gridCol w:w="3936"/>
        <w:gridCol w:w="1715"/>
        <w:gridCol w:w="2929"/>
      </w:tblGrid>
      <w:tr w:rsidR="002B0D25" w:rsidRPr="00B546C7" w:rsidTr="002B0D25">
        <w:tc>
          <w:tcPr>
            <w:tcW w:w="3936" w:type="dxa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C7">
              <w:rPr>
                <w:rFonts w:ascii="Arial" w:hAnsi="Arial" w:cs="Arial"/>
                <w:sz w:val="18"/>
                <w:szCs w:val="18"/>
              </w:rPr>
              <w:t>NOMBRE DE POSTES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C7">
              <w:rPr>
                <w:rFonts w:ascii="Arial" w:hAnsi="Arial" w:cs="Arial"/>
                <w:sz w:val="18"/>
                <w:szCs w:val="18"/>
              </w:rPr>
              <w:t>DUREE HEBDOMADAIRE DU TRAVAIL</w:t>
            </w:r>
          </w:p>
        </w:tc>
      </w:tr>
      <w:tr w:rsidR="002B0D25" w:rsidRPr="00B546C7" w:rsidTr="002B0D25">
        <w:tc>
          <w:tcPr>
            <w:tcW w:w="3936" w:type="dxa"/>
          </w:tcPr>
          <w:p w:rsidR="002B0D25" w:rsidRPr="00B546C7" w:rsidRDefault="002B0D25" w:rsidP="00D80311">
            <w:pPr>
              <w:spacing w:after="120" w:line="240" w:lineRule="exac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46C7">
              <w:rPr>
                <w:rFonts w:ascii="Arial" w:hAnsi="Arial" w:cs="Arial"/>
                <w:b/>
                <w:i/>
                <w:sz w:val="22"/>
                <w:szCs w:val="22"/>
              </w:rPr>
              <w:t>Filière technique</w:t>
            </w: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D25" w:rsidRPr="00B546C7" w:rsidTr="002B0D25">
        <w:tc>
          <w:tcPr>
            <w:tcW w:w="3936" w:type="dxa"/>
            <w:vMerge w:val="restart"/>
            <w:vAlign w:val="center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Adjoint technique de 2</w:t>
            </w:r>
            <w:r w:rsidRPr="00B546C7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B546C7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D25" w:rsidRPr="00B546C7" w:rsidTr="002B0D25">
        <w:tc>
          <w:tcPr>
            <w:tcW w:w="3936" w:type="dxa"/>
            <w:vMerge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D25" w:rsidRPr="00B546C7" w:rsidTr="002B0D25">
        <w:tc>
          <w:tcPr>
            <w:tcW w:w="3936" w:type="dxa"/>
            <w:vMerge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17h30</w:t>
            </w:r>
          </w:p>
        </w:tc>
      </w:tr>
      <w:tr w:rsidR="002B0D25" w:rsidRPr="00B546C7" w:rsidTr="002B0D25">
        <w:tc>
          <w:tcPr>
            <w:tcW w:w="3936" w:type="dxa"/>
            <w:vMerge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20h50</w:t>
            </w:r>
          </w:p>
        </w:tc>
      </w:tr>
      <w:tr w:rsidR="002B0D25" w:rsidRPr="00B546C7" w:rsidTr="002B0D25">
        <w:tc>
          <w:tcPr>
            <w:tcW w:w="3936" w:type="dxa"/>
            <w:vMerge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27h50</w:t>
            </w:r>
          </w:p>
        </w:tc>
      </w:tr>
      <w:tr w:rsidR="002B0D25" w:rsidRPr="00B546C7" w:rsidTr="002B0D25">
        <w:tc>
          <w:tcPr>
            <w:tcW w:w="3936" w:type="dxa"/>
            <w:vMerge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28h00</w:t>
            </w:r>
          </w:p>
        </w:tc>
      </w:tr>
      <w:tr w:rsidR="002B0D25" w:rsidRPr="00B546C7" w:rsidTr="002B0D25">
        <w:tc>
          <w:tcPr>
            <w:tcW w:w="3936" w:type="dxa"/>
            <w:vMerge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31h00</w:t>
            </w:r>
          </w:p>
        </w:tc>
      </w:tr>
      <w:tr w:rsidR="002B0D25" w:rsidRPr="00B546C7" w:rsidTr="002B0D25">
        <w:tc>
          <w:tcPr>
            <w:tcW w:w="3936" w:type="dxa"/>
            <w:vMerge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33h40</w:t>
            </w:r>
          </w:p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34h00</w:t>
            </w:r>
          </w:p>
        </w:tc>
      </w:tr>
      <w:tr w:rsidR="002B0D25" w:rsidRPr="00B546C7" w:rsidTr="002B0D25">
        <w:tc>
          <w:tcPr>
            <w:tcW w:w="3936" w:type="dxa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D25" w:rsidRPr="00B546C7" w:rsidTr="002B0D25">
        <w:tc>
          <w:tcPr>
            <w:tcW w:w="3936" w:type="dxa"/>
            <w:vAlign w:val="center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Adjoint technique de 1</w:t>
            </w:r>
            <w:r w:rsidRPr="00B546C7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B546C7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28h00</w:t>
            </w:r>
          </w:p>
        </w:tc>
      </w:tr>
      <w:tr w:rsidR="002B0D25" w:rsidRPr="00B546C7" w:rsidTr="002B0D25">
        <w:tc>
          <w:tcPr>
            <w:tcW w:w="3936" w:type="dxa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D25" w:rsidRPr="00B546C7" w:rsidTr="002B0D25">
        <w:tc>
          <w:tcPr>
            <w:tcW w:w="3936" w:type="dxa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Adjoint technique principal de 2</w:t>
            </w:r>
            <w:r w:rsidRPr="00B546C7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B546C7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34h00</w:t>
            </w:r>
          </w:p>
        </w:tc>
      </w:tr>
      <w:tr w:rsidR="002B0D25" w:rsidRPr="00B546C7" w:rsidTr="002B0D25">
        <w:tc>
          <w:tcPr>
            <w:tcW w:w="3936" w:type="dxa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34h30</w:t>
            </w:r>
          </w:p>
        </w:tc>
      </w:tr>
      <w:tr w:rsidR="002B0D25" w:rsidRPr="00B546C7" w:rsidTr="002B0D25">
        <w:tc>
          <w:tcPr>
            <w:tcW w:w="3936" w:type="dxa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D25" w:rsidRPr="00B546C7" w:rsidTr="002B0D25">
        <w:tc>
          <w:tcPr>
            <w:tcW w:w="3936" w:type="dxa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46C7">
              <w:rPr>
                <w:rFonts w:ascii="Arial" w:hAnsi="Arial" w:cs="Arial"/>
                <w:b/>
                <w:i/>
                <w:sz w:val="22"/>
                <w:szCs w:val="22"/>
              </w:rPr>
              <w:t>Filière médico-sociale</w:t>
            </w: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D25" w:rsidRPr="00B546C7" w:rsidTr="002B0D25">
        <w:tc>
          <w:tcPr>
            <w:tcW w:w="3936" w:type="dxa"/>
          </w:tcPr>
          <w:p w:rsidR="002B0D25" w:rsidRPr="00B546C7" w:rsidRDefault="002B0D25" w:rsidP="00D80311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Agent Spécialisé des Ecoles Maternelles de 1</w:t>
            </w:r>
            <w:r w:rsidRPr="00B546C7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B546C7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715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2B0D25" w:rsidRPr="00B546C7" w:rsidRDefault="002B0D25" w:rsidP="002B0D25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C7">
              <w:rPr>
                <w:rFonts w:ascii="Arial" w:hAnsi="Arial" w:cs="Arial"/>
                <w:sz w:val="22"/>
                <w:szCs w:val="22"/>
              </w:rPr>
              <w:t>26h00</w:t>
            </w:r>
          </w:p>
        </w:tc>
      </w:tr>
    </w:tbl>
    <w:p w:rsidR="002B0D25" w:rsidRPr="00B546C7" w:rsidRDefault="002B0D25" w:rsidP="002B0D25">
      <w:pPr>
        <w:spacing w:line="240" w:lineRule="exact"/>
        <w:ind w:left="708" w:firstLine="708"/>
        <w:rPr>
          <w:rFonts w:ascii="Arial" w:hAnsi="Arial" w:cs="Arial"/>
          <w:sz w:val="22"/>
          <w:szCs w:val="22"/>
        </w:rPr>
      </w:pPr>
    </w:p>
    <w:p w:rsidR="007E2FFC" w:rsidRPr="002B0D25" w:rsidRDefault="007E2FFC" w:rsidP="002B0D25">
      <w:pPr>
        <w:spacing w:line="240" w:lineRule="exact"/>
        <w:ind w:left="1418"/>
        <w:rPr>
          <w:rFonts w:ascii="Arial" w:hAnsi="Arial" w:cs="Arial"/>
          <w:sz w:val="22"/>
          <w:szCs w:val="22"/>
        </w:rPr>
      </w:pPr>
    </w:p>
    <w:p w:rsidR="007E2FFC" w:rsidRPr="002B0D25" w:rsidRDefault="007E2FFC" w:rsidP="002E1735">
      <w:pPr>
        <w:spacing w:line="240" w:lineRule="exact"/>
        <w:ind w:left="1418"/>
        <w:rPr>
          <w:rFonts w:ascii="Arial" w:hAnsi="Arial" w:cs="Arial"/>
          <w:sz w:val="22"/>
          <w:szCs w:val="22"/>
        </w:rPr>
      </w:pPr>
    </w:p>
    <w:sectPr w:rsidR="007E2FFC" w:rsidRPr="002B0D25" w:rsidSect="007C42A7">
      <w:pgSz w:w="11907" w:h="16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11" w:rsidRDefault="00D80311">
      <w:r>
        <w:separator/>
      </w:r>
    </w:p>
  </w:endnote>
  <w:endnote w:type="continuationSeparator" w:id="0">
    <w:p w:rsidR="00D80311" w:rsidRDefault="00D8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11" w:rsidRDefault="00D80311">
      <w:r>
        <w:separator/>
      </w:r>
    </w:p>
  </w:footnote>
  <w:footnote w:type="continuationSeparator" w:id="0">
    <w:p w:rsidR="00D80311" w:rsidRDefault="00D80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468"/>
    <w:multiLevelType w:val="hybridMultilevel"/>
    <w:tmpl w:val="B50ACF76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4935F2F"/>
    <w:multiLevelType w:val="hybridMultilevel"/>
    <w:tmpl w:val="93CA3D6A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00B2C3A"/>
    <w:multiLevelType w:val="hybridMultilevel"/>
    <w:tmpl w:val="4DAC2F0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41F0AAF"/>
    <w:multiLevelType w:val="hybridMultilevel"/>
    <w:tmpl w:val="0582BB26"/>
    <w:lvl w:ilvl="0" w:tplc="040C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>
    <w:nsid w:val="7A990507"/>
    <w:multiLevelType w:val="hybridMultilevel"/>
    <w:tmpl w:val="B034579E"/>
    <w:lvl w:ilvl="0" w:tplc="213A12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354"/>
    <w:rsid w:val="00003FFF"/>
    <w:rsid w:val="0002695D"/>
    <w:rsid w:val="00026EC5"/>
    <w:rsid w:val="00030D24"/>
    <w:rsid w:val="0004659D"/>
    <w:rsid w:val="000559A1"/>
    <w:rsid w:val="0006420F"/>
    <w:rsid w:val="000816CA"/>
    <w:rsid w:val="00082BDB"/>
    <w:rsid w:val="000C1764"/>
    <w:rsid w:val="000F0488"/>
    <w:rsid w:val="00131DE1"/>
    <w:rsid w:val="00132B59"/>
    <w:rsid w:val="00132ED8"/>
    <w:rsid w:val="001454F9"/>
    <w:rsid w:val="00162318"/>
    <w:rsid w:val="00170EE7"/>
    <w:rsid w:val="001A54F6"/>
    <w:rsid w:val="001B4BCD"/>
    <w:rsid w:val="001C011B"/>
    <w:rsid w:val="001C06CA"/>
    <w:rsid w:val="001C6A2D"/>
    <w:rsid w:val="001D2A05"/>
    <w:rsid w:val="001E0B92"/>
    <w:rsid w:val="001E6B0F"/>
    <w:rsid w:val="00241E67"/>
    <w:rsid w:val="00247F38"/>
    <w:rsid w:val="002526F8"/>
    <w:rsid w:val="00257F9F"/>
    <w:rsid w:val="00260247"/>
    <w:rsid w:val="00271304"/>
    <w:rsid w:val="00273796"/>
    <w:rsid w:val="00273D4D"/>
    <w:rsid w:val="00284B91"/>
    <w:rsid w:val="00284BDB"/>
    <w:rsid w:val="002B0148"/>
    <w:rsid w:val="002B0D25"/>
    <w:rsid w:val="002D3EC4"/>
    <w:rsid w:val="002E1735"/>
    <w:rsid w:val="002E2023"/>
    <w:rsid w:val="002E5AD3"/>
    <w:rsid w:val="002F5A46"/>
    <w:rsid w:val="00303FA6"/>
    <w:rsid w:val="00305D66"/>
    <w:rsid w:val="00325EF0"/>
    <w:rsid w:val="00336D10"/>
    <w:rsid w:val="00367CD2"/>
    <w:rsid w:val="0037733A"/>
    <w:rsid w:val="00394F22"/>
    <w:rsid w:val="003A685B"/>
    <w:rsid w:val="003E355A"/>
    <w:rsid w:val="0042663C"/>
    <w:rsid w:val="00441D6B"/>
    <w:rsid w:val="00452896"/>
    <w:rsid w:val="00456800"/>
    <w:rsid w:val="00470F41"/>
    <w:rsid w:val="004829C8"/>
    <w:rsid w:val="00484A6A"/>
    <w:rsid w:val="00494139"/>
    <w:rsid w:val="004B027E"/>
    <w:rsid w:val="004D10B8"/>
    <w:rsid w:val="004D50EF"/>
    <w:rsid w:val="005233EF"/>
    <w:rsid w:val="00523626"/>
    <w:rsid w:val="00534A53"/>
    <w:rsid w:val="005532BE"/>
    <w:rsid w:val="00575972"/>
    <w:rsid w:val="00593AB9"/>
    <w:rsid w:val="005B72A4"/>
    <w:rsid w:val="005E43E7"/>
    <w:rsid w:val="005E5221"/>
    <w:rsid w:val="005F57A8"/>
    <w:rsid w:val="00605367"/>
    <w:rsid w:val="00607FF9"/>
    <w:rsid w:val="00610CCE"/>
    <w:rsid w:val="006121C7"/>
    <w:rsid w:val="00667FBF"/>
    <w:rsid w:val="00687D79"/>
    <w:rsid w:val="006A630D"/>
    <w:rsid w:val="006C4B5B"/>
    <w:rsid w:val="006D3B70"/>
    <w:rsid w:val="006D5479"/>
    <w:rsid w:val="006D5A3E"/>
    <w:rsid w:val="00702354"/>
    <w:rsid w:val="00732351"/>
    <w:rsid w:val="00732543"/>
    <w:rsid w:val="00735C52"/>
    <w:rsid w:val="00786BE4"/>
    <w:rsid w:val="007B23AB"/>
    <w:rsid w:val="007C42A7"/>
    <w:rsid w:val="007C709C"/>
    <w:rsid w:val="007E2FFC"/>
    <w:rsid w:val="007E53DD"/>
    <w:rsid w:val="007F057A"/>
    <w:rsid w:val="007F12AA"/>
    <w:rsid w:val="007F1641"/>
    <w:rsid w:val="007F1F3E"/>
    <w:rsid w:val="00805C23"/>
    <w:rsid w:val="00807BB2"/>
    <w:rsid w:val="008250B4"/>
    <w:rsid w:val="00834FB3"/>
    <w:rsid w:val="0085078D"/>
    <w:rsid w:val="008A366C"/>
    <w:rsid w:val="008A64B0"/>
    <w:rsid w:val="008C32BC"/>
    <w:rsid w:val="008D5DCF"/>
    <w:rsid w:val="008F30B6"/>
    <w:rsid w:val="0090259F"/>
    <w:rsid w:val="009116BB"/>
    <w:rsid w:val="00913771"/>
    <w:rsid w:val="009165DA"/>
    <w:rsid w:val="00927700"/>
    <w:rsid w:val="0093668C"/>
    <w:rsid w:val="00957A8D"/>
    <w:rsid w:val="00984A86"/>
    <w:rsid w:val="009940C8"/>
    <w:rsid w:val="009A16AE"/>
    <w:rsid w:val="009A4387"/>
    <w:rsid w:val="009B271E"/>
    <w:rsid w:val="009C51AF"/>
    <w:rsid w:val="009D0F8A"/>
    <w:rsid w:val="009D3CC8"/>
    <w:rsid w:val="009E1734"/>
    <w:rsid w:val="009E72AA"/>
    <w:rsid w:val="00A00E06"/>
    <w:rsid w:val="00A11CD9"/>
    <w:rsid w:val="00A145C2"/>
    <w:rsid w:val="00A179B6"/>
    <w:rsid w:val="00A22DC4"/>
    <w:rsid w:val="00A26301"/>
    <w:rsid w:val="00A30C0C"/>
    <w:rsid w:val="00A31426"/>
    <w:rsid w:val="00A368D6"/>
    <w:rsid w:val="00A37E97"/>
    <w:rsid w:val="00A418AB"/>
    <w:rsid w:val="00A46A2F"/>
    <w:rsid w:val="00A65E49"/>
    <w:rsid w:val="00A82DAE"/>
    <w:rsid w:val="00A95BDC"/>
    <w:rsid w:val="00AB0670"/>
    <w:rsid w:val="00AB18B1"/>
    <w:rsid w:val="00AB3632"/>
    <w:rsid w:val="00AC67B5"/>
    <w:rsid w:val="00AE460A"/>
    <w:rsid w:val="00AF6A99"/>
    <w:rsid w:val="00B05E04"/>
    <w:rsid w:val="00B16339"/>
    <w:rsid w:val="00B308C9"/>
    <w:rsid w:val="00BA12C2"/>
    <w:rsid w:val="00BB7D85"/>
    <w:rsid w:val="00BD25BF"/>
    <w:rsid w:val="00BE7528"/>
    <w:rsid w:val="00C17557"/>
    <w:rsid w:val="00C556B0"/>
    <w:rsid w:val="00C77193"/>
    <w:rsid w:val="00C8516B"/>
    <w:rsid w:val="00C90040"/>
    <w:rsid w:val="00CF5B68"/>
    <w:rsid w:val="00D22EC3"/>
    <w:rsid w:val="00D57525"/>
    <w:rsid w:val="00D677ED"/>
    <w:rsid w:val="00D715D5"/>
    <w:rsid w:val="00D71D24"/>
    <w:rsid w:val="00D80311"/>
    <w:rsid w:val="00D940CC"/>
    <w:rsid w:val="00D96D91"/>
    <w:rsid w:val="00DC0443"/>
    <w:rsid w:val="00DD0EFB"/>
    <w:rsid w:val="00DD742E"/>
    <w:rsid w:val="00E12C40"/>
    <w:rsid w:val="00E408BC"/>
    <w:rsid w:val="00E70CC0"/>
    <w:rsid w:val="00E813EC"/>
    <w:rsid w:val="00E92AEC"/>
    <w:rsid w:val="00E95DFD"/>
    <w:rsid w:val="00EB1A68"/>
    <w:rsid w:val="00EB30C4"/>
    <w:rsid w:val="00EC2538"/>
    <w:rsid w:val="00EC682A"/>
    <w:rsid w:val="00EE5C73"/>
    <w:rsid w:val="00F062A5"/>
    <w:rsid w:val="00F15807"/>
    <w:rsid w:val="00F33CC7"/>
    <w:rsid w:val="00F41D11"/>
    <w:rsid w:val="00F52C2F"/>
    <w:rsid w:val="00F64AAF"/>
    <w:rsid w:val="00F83A84"/>
    <w:rsid w:val="00FA71AC"/>
    <w:rsid w:val="00FD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A7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C42A7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vanish/>
      <w:sz w:val="22"/>
      <w:szCs w:val="22"/>
    </w:rPr>
  </w:style>
  <w:style w:type="paragraph" w:styleId="Titre2">
    <w:name w:val="heading 2"/>
    <w:basedOn w:val="Normal"/>
    <w:next w:val="Normal"/>
    <w:qFormat/>
    <w:rsid w:val="007C42A7"/>
    <w:pPr>
      <w:keepNext/>
      <w:tabs>
        <w:tab w:val="left" w:pos="1276"/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7C42A7"/>
    <w:pPr>
      <w:keepNext/>
      <w:tabs>
        <w:tab w:val="left" w:pos="1276"/>
        <w:tab w:val="left" w:pos="3261"/>
      </w:tabs>
      <w:ind w:left="2268"/>
      <w:outlineLvl w:val="2"/>
    </w:pPr>
    <w:rPr>
      <w:rFonts w:ascii="Univers" w:hAnsi="Univers"/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7C42A7"/>
    <w:pPr>
      <w:keepNext/>
      <w:tabs>
        <w:tab w:val="left" w:pos="1276"/>
        <w:tab w:val="left" w:pos="3261"/>
      </w:tabs>
      <w:ind w:left="2269"/>
      <w:jc w:val="center"/>
      <w:outlineLvl w:val="3"/>
    </w:pPr>
    <w:rPr>
      <w:rFonts w:ascii="Tahoma" w:hAnsi="Tahoma" w:cs="Tahoma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7C42A7"/>
    <w:pPr>
      <w:keepNext/>
      <w:ind w:left="2269" w:firstLine="1133"/>
      <w:jc w:val="both"/>
      <w:outlineLvl w:val="4"/>
    </w:pPr>
    <w:rPr>
      <w:rFonts w:ascii="Tahoma" w:hAnsi="Tahoma" w:cs="Tahoma"/>
      <w:b/>
      <w:bCs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C42A7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C42A7"/>
    <w:pPr>
      <w:tabs>
        <w:tab w:val="center" w:pos="4819"/>
        <w:tab w:val="right" w:pos="9071"/>
      </w:tabs>
    </w:pPr>
  </w:style>
  <w:style w:type="paragraph" w:customStyle="1" w:styleId="Paragraphe">
    <w:name w:val="Paragraphe"/>
    <w:basedOn w:val="Normal"/>
    <w:rsid w:val="007C42A7"/>
    <w:pPr>
      <w:ind w:firstLine="1276"/>
      <w:jc w:val="both"/>
    </w:pPr>
  </w:style>
  <w:style w:type="paragraph" w:styleId="Retraitcorpsdetexte">
    <w:name w:val="Body Text Indent"/>
    <w:basedOn w:val="Normal"/>
    <w:rsid w:val="007C42A7"/>
    <w:pPr>
      <w:tabs>
        <w:tab w:val="left" w:pos="1276"/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Retraitcorpsdetexte2">
    <w:name w:val="Body Text Indent 2"/>
    <w:basedOn w:val="Normal"/>
    <w:rsid w:val="007C42A7"/>
    <w:pPr>
      <w:ind w:left="2268" w:firstLine="1134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7C42A7"/>
    <w:pPr>
      <w:ind w:left="2268"/>
      <w:jc w:val="both"/>
    </w:pPr>
    <w:rPr>
      <w:rFonts w:ascii="Univers" w:hAnsi="Univers"/>
      <w:sz w:val="22"/>
      <w:szCs w:val="22"/>
    </w:rPr>
  </w:style>
  <w:style w:type="character" w:styleId="Marquedecommentaire">
    <w:name w:val="annotation reference"/>
    <w:basedOn w:val="Policepardfaut"/>
    <w:semiHidden/>
    <w:rsid w:val="007C42A7"/>
    <w:rPr>
      <w:sz w:val="16"/>
      <w:szCs w:val="16"/>
    </w:rPr>
  </w:style>
  <w:style w:type="paragraph" w:styleId="Commentaire">
    <w:name w:val="annotation text"/>
    <w:basedOn w:val="Normal"/>
    <w:semiHidden/>
    <w:rsid w:val="007C42A7"/>
  </w:style>
  <w:style w:type="paragraph" w:styleId="Corpsdetexte">
    <w:name w:val="Body Text"/>
    <w:basedOn w:val="Normal"/>
    <w:rsid w:val="007C42A7"/>
    <w:rPr>
      <w:rFonts w:ascii="Times New Roman" w:hAnsi="Times New Roman"/>
    </w:rPr>
  </w:style>
  <w:style w:type="paragraph" w:styleId="Textedebulles">
    <w:name w:val="Balloon Text"/>
    <w:basedOn w:val="Normal"/>
    <w:semiHidden/>
    <w:rsid w:val="00575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36D10"/>
    <w:pPr>
      <w:spacing w:before="120" w:after="150" w:line="300" w:lineRule="atLeast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D25B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699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 SOCIALE 28.03.1997</vt:lpstr>
    </vt:vector>
  </TitlesOfParts>
  <Company>VILLE de RIORGES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SOCIALE 28.03.1997</dc:title>
  <dc:subject>Budget prévisionnel halte garderie</dc:subject>
  <dc:creator>Secrétariat Général</dc:creator>
  <cp:keywords>halte-garderie, budget prévisionnel, 1997</cp:keywords>
  <cp:lastModifiedBy>marbea</cp:lastModifiedBy>
  <cp:revision>7</cp:revision>
  <cp:lastPrinted>2014-02-25T09:52:00Z</cp:lastPrinted>
  <dcterms:created xsi:type="dcterms:W3CDTF">2014-05-02T14:07:00Z</dcterms:created>
  <dcterms:modified xsi:type="dcterms:W3CDTF">2014-05-23T12:51:00Z</dcterms:modified>
</cp:coreProperties>
</file>